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仿宋_GB2312" w:hAnsi="仿宋" w:eastAsia="仿宋_GB2312" w:cs="仿宋"/>
          <w:b/>
          <w:bCs/>
          <w:sz w:val="36"/>
          <w:szCs w:val="36"/>
        </w:rPr>
      </w:pPr>
      <w:bookmarkStart w:id="0" w:name="OLE_LINK1"/>
      <w:bookmarkStart w:id="6" w:name="_GoBack"/>
      <w:r>
        <w:rPr>
          <w:rFonts w:hint="eastAsia" w:ascii="仿宋_GB2312" w:hAnsi="仿宋" w:eastAsia="仿宋_GB2312" w:cs="仿宋"/>
          <w:b/>
          <w:bCs/>
          <w:sz w:val="36"/>
          <w:szCs w:val="36"/>
        </w:rPr>
        <w:t>荆州学院2022年</w:t>
      </w:r>
      <w:r>
        <w:rPr>
          <w:rFonts w:hint="eastAsia" w:ascii="仿宋_GB2312" w:hAnsi="仿宋" w:eastAsia="仿宋_GB2312" w:cs="仿宋"/>
          <w:b/>
          <w:bCs/>
          <w:sz w:val="36"/>
          <w:szCs w:val="36"/>
          <w:lang w:val="en-US" w:eastAsia="zh-CN"/>
        </w:rPr>
        <w:t>下半年推荐发展对象推荐</w:t>
      </w:r>
      <w:r>
        <w:rPr>
          <w:rFonts w:hint="eastAsia" w:ascii="仿宋_GB2312" w:hAnsi="仿宋" w:eastAsia="仿宋_GB2312" w:cs="仿宋"/>
          <w:b/>
          <w:bCs/>
          <w:sz w:val="36"/>
          <w:szCs w:val="36"/>
        </w:rPr>
        <w:t>名单公示</w:t>
      </w:r>
      <w:bookmarkEnd w:id="6"/>
    </w:p>
    <w:bookmarkEnd w:id="0"/>
    <w:p>
      <w:pPr>
        <w:spacing w:line="440" w:lineRule="exact"/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</w:p>
    <w:p>
      <w:pPr>
        <w:spacing w:line="44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根据《关于开展2022年</w:t>
      </w:r>
      <w:r>
        <w:rPr>
          <w:rFonts w:hint="eastAsia" w:ascii="仿宋_GB2312" w:hAnsi="微软雅黑" w:eastAsia="仿宋_GB2312" w:cs="微软雅黑"/>
          <w:sz w:val="32"/>
          <w:szCs w:val="32"/>
        </w:rPr>
        <w:t>下</w:t>
      </w:r>
      <w:r>
        <w:rPr>
          <w:rFonts w:hint="eastAsia" w:ascii="仿宋_GB2312" w:hAnsi="宋体" w:eastAsia="仿宋_GB2312"/>
          <w:sz w:val="32"/>
          <w:szCs w:val="32"/>
        </w:rPr>
        <w:t>半年推优入党工作的通知》</w:t>
      </w:r>
      <w:r>
        <w:rPr>
          <w:rFonts w:hint="eastAsia" w:ascii="仿宋_GB2312" w:hAnsi="仿宋" w:eastAsia="仿宋_GB2312" w:cs="仿宋"/>
          <w:sz w:val="32"/>
          <w:szCs w:val="32"/>
        </w:rPr>
        <w:t>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荆</w:t>
      </w:r>
      <w:r>
        <w:rPr>
          <w:rFonts w:hint="eastAsia" w:ascii="仿宋_GB2312" w:hAnsi="仿宋" w:eastAsia="仿宋_GB2312" w:cs="仿宋"/>
          <w:sz w:val="32"/>
          <w:szCs w:val="32"/>
        </w:rPr>
        <w:t>院团发</w:t>
      </w:r>
      <w:r>
        <w:rPr>
          <w:rFonts w:hint="eastAsia" w:ascii="仿宋_GB2312" w:hAnsi="宋体" w:eastAsia="仿宋_GB2312" w:cs="宋体"/>
          <w:sz w:val="32"/>
          <w:szCs w:val="32"/>
        </w:rPr>
        <w:t>〔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2022</w:t>
      </w:r>
      <w:r>
        <w:rPr>
          <w:rFonts w:hint="eastAsia" w:ascii="仿宋_GB2312" w:hAnsi="宋体" w:eastAsia="仿宋_GB2312" w:cs="宋体"/>
          <w:sz w:val="32"/>
          <w:szCs w:val="32"/>
        </w:rPr>
        <w:t>〕</w:t>
      </w:r>
      <w:r>
        <w:rPr>
          <w:rFonts w:hint="eastAsia" w:ascii="仿宋_GB2312" w:hAnsi="仿宋" w:eastAsia="仿宋_GB2312" w:cs="仿宋"/>
          <w:sz w:val="32"/>
          <w:szCs w:val="32"/>
        </w:rPr>
        <w:t>1</w:t>
      </w:r>
      <w:r>
        <w:rPr>
          <w:rFonts w:ascii="仿宋_GB2312" w:hAnsi="仿宋" w:eastAsia="仿宋_GB2312" w:cs="仿宋"/>
          <w:sz w:val="32"/>
          <w:szCs w:val="32"/>
        </w:rPr>
        <w:t>3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号</w:t>
      </w:r>
      <w:r>
        <w:rPr>
          <w:rFonts w:hint="eastAsia" w:ascii="仿宋_GB2312" w:hAnsi="仿宋" w:eastAsia="仿宋_GB2312" w:cs="仿宋"/>
          <w:sz w:val="32"/>
          <w:szCs w:val="32"/>
        </w:rPr>
        <w:t>）文件精神，经各班团支部民主评议，各分院团总支推荐，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校</w:t>
      </w:r>
      <w:r>
        <w:rPr>
          <w:rFonts w:hint="eastAsia" w:ascii="仿宋_GB2312" w:hAnsi="仿宋" w:eastAsia="仿宋_GB2312" w:cs="仿宋"/>
          <w:sz w:val="32"/>
          <w:szCs w:val="32"/>
        </w:rPr>
        <w:t>团委审核，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熊忠仁</w:t>
      </w:r>
      <w:r>
        <w:rPr>
          <w:rFonts w:hint="eastAsia" w:ascii="仿宋_GB2312" w:hAnsi="仿宋" w:eastAsia="仿宋_GB2312" w:cs="仿宋"/>
          <w:sz w:val="32"/>
          <w:szCs w:val="32"/>
        </w:rPr>
        <w:t>等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145</w:t>
      </w:r>
      <w:r>
        <w:rPr>
          <w:rFonts w:hint="eastAsia" w:ascii="仿宋_GB2312" w:hAnsi="仿宋" w:eastAsia="仿宋_GB2312" w:cs="仿宋"/>
          <w:sz w:val="32"/>
          <w:szCs w:val="32"/>
        </w:rPr>
        <w:t>名同学符合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发展对象</w:t>
      </w:r>
      <w:r>
        <w:rPr>
          <w:rFonts w:hint="eastAsia" w:ascii="仿宋_GB2312" w:hAnsi="仿宋" w:eastAsia="仿宋_GB2312" w:cs="仿宋"/>
          <w:sz w:val="32"/>
          <w:szCs w:val="32"/>
        </w:rPr>
        <w:t>推优条件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拟将以下入围名单进行公示。</w:t>
      </w:r>
    </w:p>
    <w:p>
      <w:pPr>
        <w:spacing w:line="44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公示时间为2022年10月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"/>
          <w:sz w:val="32"/>
          <w:szCs w:val="32"/>
        </w:rPr>
        <w:t>日至2020年10月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 w:cs="仿宋"/>
          <w:sz w:val="32"/>
          <w:szCs w:val="32"/>
        </w:rPr>
        <w:t>日。对公示对象有何意见，请在公示期间实名反馈。</w:t>
      </w:r>
    </w:p>
    <w:p>
      <w:pPr>
        <w:spacing w:line="44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联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系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人：李老师</w:t>
      </w:r>
    </w:p>
    <w:p>
      <w:pPr>
        <w:spacing w:line="440" w:lineRule="exact"/>
        <w:ind w:firstLine="64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联系电话：18972383028   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>
      <w:pPr>
        <w:spacing w:line="300" w:lineRule="auto"/>
        <w:rPr>
          <w:rFonts w:hint="eastAsia" w:ascii="仿宋_GB2312" w:hAnsi="Calibri" w:eastAsia="仿宋_GB2312" w:cs="Calibri"/>
          <w:b/>
          <w:kern w:val="0"/>
          <w:sz w:val="32"/>
          <w:szCs w:val="32"/>
        </w:rPr>
      </w:pPr>
      <w:bookmarkStart w:id="1" w:name="_Hlk116488765"/>
      <w:bookmarkStart w:id="2" w:name="_Hlk116488795"/>
      <w:bookmarkStart w:id="3" w:name="_Hlk116499660"/>
    </w:p>
    <w:p>
      <w:pPr>
        <w:spacing w:line="30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Calibri" w:eastAsia="仿宋_GB2312" w:cs="Calibri"/>
          <w:b/>
          <w:kern w:val="0"/>
          <w:sz w:val="32"/>
          <w:szCs w:val="32"/>
        </w:rPr>
        <w:t>智</w:t>
      </w:r>
      <w:r>
        <w:rPr>
          <w:rFonts w:hint="eastAsia" w:ascii="仿宋_GB2312" w:hAnsi="微软雅黑" w:eastAsia="仿宋_GB2312" w:cs="微软雅黑"/>
          <w:b/>
          <w:kern w:val="0"/>
          <w:sz w:val="32"/>
          <w:szCs w:val="32"/>
        </w:rPr>
        <w:t>能制造</w:t>
      </w:r>
      <w:r>
        <w:rPr>
          <w:rFonts w:hint="eastAsia" w:ascii="仿宋_GB2312" w:hAnsi="Calibri" w:eastAsia="仿宋_GB2312" w:cs="Calibri"/>
          <w:b/>
          <w:kern w:val="0"/>
          <w:sz w:val="32"/>
          <w:szCs w:val="32"/>
        </w:rPr>
        <w:t>学院团总支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微软雅黑" w:eastAsia="仿宋_GB2312" w:cs="微软雅黑"/>
          <w:b/>
          <w:kern w:val="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）</w:t>
      </w:r>
      <w:bookmarkEnd w:id="1"/>
    </w:p>
    <w:tbl>
      <w:tblPr>
        <w:tblStyle w:val="8"/>
        <w:tblW w:w="908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514"/>
        <w:gridCol w:w="1514"/>
        <w:gridCol w:w="1514"/>
        <w:gridCol w:w="1514"/>
        <w:gridCol w:w="15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3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bookmarkStart w:id="4" w:name="_Hlk116488751"/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熊忠仁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张金豪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李文豪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刘  铭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梅思杰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杨馨心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13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张智辉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张幸停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郭宇昊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王啸冉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王武冲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田昕叶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3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冯心缘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张  沐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张世瑞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望洲东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袁  泉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夏思雅</w:t>
            </w:r>
          </w:p>
        </w:tc>
      </w:tr>
      <w:tr>
        <w:trPr>
          <w:trHeight w:val="567" w:hRule="atLeast"/>
        </w:trPr>
        <w:tc>
          <w:tcPr>
            <w:tcW w:w="1513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李志伟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黄棚丽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李紫民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陈书涛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周  欢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Calibri" w:eastAsia="仿宋_GB2312" w:cs="Calibri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陈新元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3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Calibri" w:eastAsia="仿宋_GB2312" w:cs="Calibri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何  欢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bookmarkEnd w:id="4"/>
    </w:tbl>
    <w:p>
      <w:pPr>
        <w:spacing w:line="300" w:lineRule="auto"/>
        <w:rPr>
          <w:rFonts w:hint="eastAsia" w:ascii="仿宋_GB2312" w:hAnsi="Calibri" w:eastAsia="仿宋_GB2312" w:cs="Calibri"/>
          <w:b/>
          <w:kern w:val="0"/>
          <w:sz w:val="32"/>
          <w:szCs w:val="32"/>
        </w:rPr>
      </w:pPr>
    </w:p>
    <w:p>
      <w:pPr>
        <w:spacing w:line="30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Calibri" w:eastAsia="仿宋_GB2312" w:cs="Calibri"/>
          <w:b/>
          <w:kern w:val="0"/>
          <w:sz w:val="32"/>
          <w:szCs w:val="32"/>
        </w:rPr>
        <w:t>材料与化工学院团总支（共</w:t>
      </w:r>
      <w:r>
        <w:rPr>
          <w:rFonts w:hint="eastAsia" w:ascii="仿宋_GB2312" w:hAnsi="Calibri" w:eastAsia="仿宋_GB2312" w:cs="Calibri"/>
          <w:b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Calibri"/>
          <w:b/>
          <w:kern w:val="0"/>
          <w:sz w:val="32"/>
          <w:szCs w:val="32"/>
        </w:rPr>
        <w:t>人）</w:t>
      </w:r>
    </w:p>
    <w:tbl>
      <w:tblPr>
        <w:tblStyle w:val="8"/>
        <w:tblW w:w="908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514"/>
        <w:gridCol w:w="1514"/>
        <w:gridCol w:w="1514"/>
        <w:gridCol w:w="1514"/>
        <w:gridCol w:w="15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3" w:type="dxa"/>
            <w:noWrap w:val="0"/>
            <w:vAlign w:val="top"/>
          </w:tcPr>
          <w:p>
            <w:pPr>
              <w:spacing w:line="300" w:lineRule="auto"/>
              <w:rPr>
                <w:rFonts w:hint="default" w:ascii="仿宋_GB2312" w:hAnsi="仿宋_GB2312" w:eastAsia="仿宋_GB2312" w:cs="仿宋_GB2312"/>
                <w:bCs/>
                <w:spacing w:val="60"/>
                <w:kern w:val="0"/>
                <w:sz w:val="32"/>
                <w:szCs w:val="32"/>
                <w:lang w:val="en-US" w:eastAsia="zh-CN"/>
              </w:rPr>
            </w:pPr>
            <w:bookmarkStart w:id="5" w:name="_Hlk84668961"/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程文阳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auto"/>
              <w:rPr>
                <w:rFonts w:hint="default" w:ascii="仿宋_GB2312" w:hAnsi="仿宋_GB2312" w:eastAsia="仿宋_GB2312" w:cs="仿宋_GB2312"/>
                <w:bCs/>
                <w:spacing w:val="6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肖  爽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pacing w:val="60"/>
                <w:kern w:val="0"/>
                <w:sz w:val="32"/>
                <w:szCs w:val="32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bookmarkEnd w:id="5"/>
    </w:tbl>
    <w:p>
      <w:pPr>
        <w:spacing w:line="300" w:lineRule="auto"/>
        <w:rPr>
          <w:rFonts w:hint="eastAsia" w:ascii="仿宋_GB2312" w:hAnsi="Calibri" w:eastAsia="仿宋_GB2312" w:cs="Calibri"/>
          <w:b/>
          <w:kern w:val="0"/>
          <w:sz w:val="32"/>
          <w:szCs w:val="32"/>
        </w:rPr>
      </w:pPr>
    </w:p>
    <w:p>
      <w:pPr>
        <w:spacing w:line="300" w:lineRule="auto"/>
        <w:rPr>
          <w:rFonts w:hint="eastAsia" w:ascii="仿宋_GB2312" w:hAnsi="Calibri" w:eastAsia="仿宋_GB2312" w:cs="Calibri"/>
          <w:b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b/>
          <w:kern w:val="0"/>
          <w:sz w:val="32"/>
          <w:szCs w:val="32"/>
        </w:rPr>
        <w:t>能源学院团总支（共</w:t>
      </w:r>
      <w:r>
        <w:rPr>
          <w:rFonts w:hint="eastAsia" w:ascii="仿宋_GB2312" w:hAnsi="Calibri" w:eastAsia="仿宋_GB2312" w:cs="Calibri"/>
          <w:b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Calibri" w:eastAsia="仿宋_GB2312" w:cs="Calibri"/>
          <w:b/>
          <w:kern w:val="0"/>
          <w:sz w:val="32"/>
          <w:szCs w:val="32"/>
        </w:rPr>
        <w:t>人）</w:t>
      </w:r>
    </w:p>
    <w:tbl>
      <w:tblPr>
        <w:tblStyle w:val="8"/>
        <w:tblW w:w="908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514"/>
        <w:gridCol w:w="1514"/>
        <w:gridCol w:w="1514"/>
        <w:gridCol w:w="1514"/>
        <w:gridCol w:w="15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3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孙雨萌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珍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江梓涵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张夏临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韩沐恬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王再富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3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苏雨麦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曹世源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文宇欣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胡森博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何康辉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王梦玲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3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鑫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柯东乔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>
      <w:pPr>
        <w:spacing w:line="300" w:lineRule="auto"/>
        <w:rPr>
          <w:rFonts w:hint="eastAsia" w:ascii="仿宋_GB2312" w:hAnsi="Calibri" w:eastAsia="仿宋_GB2312" w:cs="Calibri"/>
          <w:b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b/>
          <w:kern w:val="0"/>
          <w:sz w:val="32"/>
          <w:szCs w:val="32"/>
        </w:rPr>
        <w:t>管理学院团总支（共</w:t>
      </w:r>
      <w:r>
        <w:rPr>
          <w:rFonts w:hint="eastAsia" w:ascii="仿宋_GB2312" w:hAnsi="Calibri" w:eastAsia="仿宋_GB2312" w:cs="Calibri"/>
          <w:b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Calibri"/>
          <w:b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Calibri"/>
          <w:b/>
          <w:kern w:val="0"/>
          <w:sz w:val="32"/>
          <w:szCs w:val="32"/>
        </w:rPr>
        <w:t>人）</w:t>
      </w:r>
    </w:p>
    <w:tbl>
      <w:tblPr>
        <w:tblStyle w:val="8"/>
        <w:tblW w:w="908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514"/>
        <w:gridCol w:w="1514"/>
        <w:gridCol w:w="1514"/>
        <w:gridCol w:w="1514"/>
        <w:gridCol w:w="15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3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val="en-US" w:eastAsia="zh-CN" w:bidi="ar"/>
              </w:rPr>
              <w:t>王永强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val="en-US" w:eastAsia="zh-CN" w:bidi="ar"/>
              </w:rPr>
              <w:t>李  震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val="en-US" w:eastAsia="zh-CN" w:bidi="ar"/>
              </w:rPr>
              <w:t>李  佳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val="en-US" w:eastAsia="zh-CN" w:bidi="ar"/>
              </w:rPr>
              <w:t>刘  畅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val="en-US" w:eastAsia="zh-CN" w:bidi="ar"/>
              </w:rPr>
              <w:t>熊  喆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val="en-US" w:eastAsia="zh-CN" w:bidi="ar"/>
              </w:rPr>
              <w:t>王翔英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3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val="en-US" w:eastAsia="zh-CN" w:bidi="ar"/>
              </w:rPr>
              <w:t>黄  骏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val="en-US" w:eastAsia="zh-CN" w:bidi="ar"/>
              </w:rPr>
              <w:t>桓秀芬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val="en-US" w:eastAsia="zh-CN" w:bidi="ar"/>
              </w:rPr>
              <w:t>张如茵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bidi="ar"/>
              </w:rPr>
              <w:t>谢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bidi="ar"/>
              </w:rPr>
              <w:t>静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bidi="ar"/>
              </w:rPr>
              <w:t>蒋苗苗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bidi="ar"/>
              </w:rPr>
              <w:t>张桂涵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3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bidi="ar"/>
              </w:rPr>
              <w:t>胡晏榕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bidi="ar"/>
              </w:rPr>
              <w:t>付瑞翔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bidi="ar"/>
              </w:rPr>
              <w:t>刘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bidi="ar"/>
              </w:rPr>
              <w:t>明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bidi="ar"/>
              </w:rPr>
              <w:t>吉雪卿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>
      <w:pPr>
        <w:spacing w:line="300" w:lineRule="auto"/>
        <w:rPr>
          <w:rFonts w:hint="eastAsia" w:ascii="仿宋_GB2312" w:hAnsi="Calibri" w:eastAsia="仿宋_GB2312" w:cs="Calibri"/>
          <w:b/>
          <w:kern w:val="0"/>
          <w:sz w:val="32"/>
          <w:szCs w:val="32"/>
        </w:rPr>
      </w:pPr>
    </w:p>
    <w:p>
      <w:pPr>
        <w:spacing w:line="300" w:lineRule="auto"/>
        <w:rPr>
          <w:rFonts w:hint="eastAsia" w:ascii="仿宋_GB2312" w:hAnsi="Calibri" w:eastAsia="仿宋_GB2312" w:cs="Calibri"/>
          <w:b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b/>
          <w:kern w:val="0"/>
          <w:sz w:val="32"/>
          <w:szCs w:val="32"/>
        </w:rPr>
        <w:t>信息工程学院团总支（共</w:t>
      </w:r>
      <w:r>
        <w:rPr>
          <w:rFonts w:hint="eastAsia" w:ascii="仿宋_GB2312" w:eastAsia="仿宋_GB2312" w:cs="Calibri"/>
          <w:b/>
          <w:kern w:val="0"/>
          <w:sz w:val="32"/>
          <w:szCs w:val="32"/>
          <w:lang w:val="en-US" w:eastAsia="zh-CN"/>
        </w:rPr>
        <w:t>62</w:t>
      </w:r>
      <w:r>
        <w:rPr>
          <w:rFonts w:hint="eastAsia" w:ascii="仿宋_GB2312" w:hAnsi="Calibri" w:eastAsia="仿宋_GB2312" w:cs="Calibri"/>
          <w:b/>
          <w:kern w:val="0"/>
          <w:sz w:val="32"/>
          <w:szCs w:val="32"/>
        </w:rPr>
        <w:t>人）</w:t>
      </w:r>
    </w:p>
    <w:tbl>
      <w:tblPr>
        <w:tblStyle w:val="8"/>
        <w:tblW w:w="9072" w:type="dxa"/>
        <w:tblInd w:w="1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536"/>
        <w:gridCol w:w="1509"/>
        <w:gridCol w:w="1509"/>
        <w:gridCol w:w="1510"/>
        <w:gridCol w:w="15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8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汪琪强</w:t>
            </w:r>
          </w:p>
        </w:tc>
        <w:tc>
          <w:tcPr>
            <w:tcW w:w="1536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李柏霄</w:t>
            </w:r>
          </w:p>
        </w:tc>
        <w:tc>
          <w:tcPr>
            <w:tcW w:w="1509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刘楷琳</w:t>
            </w:r>
          </w:p>
        </w:tc>
        <w:tc>
          <w:tcPr>
            <w:tcW w:w="1509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段世骏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王文昭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刘孟昊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8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万雨涵</w:t>
            </w:r>
          </w:p>
        </w:tc>
        <w:tc>
          <w:tcPr>
            <w:tcW w:w="1536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汤婉佳</w:t>
            </w:r>
          </w:p>
        </w:tc>
        <w:tc>
          <w:tcPr>
            <w:tcW w:w="1509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何宇翔</w:t>
            </w:r>
          </w:p>
        </w:tc>
        <w:tc>
          <w:tcPr>
            <w:tcW w:w="1509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桂旭东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梁泊静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余骏漩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8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梅冯澜</w:t>
            </w:r>
          </w:p>
        </w:tc>
        <w:tc>
          <w:tcPr>
            <w:tcW w:w="1536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劲</w:t>
            </w:r>
          </w:p>
        </w:tc>
        <w:tc>
          <w:tcPr>
            <w:tcW w:w="1509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刘思怡</w:t>
            </w:r>
          </w:p>
        </w:tc>
        <w:tc>
          <w:tcPr>
            <w:tcW w:w="1509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刘子秋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贾江珊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8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龙</w:t>
            </w:r>
          </w:p>
        </w:tc>
        <w:tc>
          <w:tcPr>
            <w:tcW w:w="1536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郭松浩</w:t>
            </w:r>
          </w:p>
        </w:tc>
        <w:tc>
          <w:tcPr>
            <w:tcW w:w="1509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珊</w:t>
            </w:r>
          </w:p>
        </w:tc>
        <w:tc>
          <w:tcPr>
            <w:tcW w:w="1509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邢泽林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张紫建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余欣悦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8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岳红伟</w:t>
            </w:r>
          </w:p>
        </w:tc>
        <w:tc>
          <w:tcPr>
            <w:tcW w:w="1536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浩</w:t>
            </w:r>
          </w:p>
        </w:tc>
        <w:tc>
          <w:tcPr>
            <w:tcW w:w="1509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刘吉隆</w:t>
            </w:r>
          </w:p>
        </w:tc>
        <w:tc>
          <w:tcPr>
            <w:tcW w:w="1509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袁君鹏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曲娅宁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8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姚文才</w:t>
            </w:r>
          </w:p>
        </w:tc>
        <w:tc>
          <w:tcPr>
            <w:tcW w:w="1536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谷天宇</w:t>
            </w:r>
          </w:p>
        </w:tc>
        <w:tc>
          <w:tcPr>
            <w:tcW w:w="1509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王宝柱</w:t>
            </w:r>
          </w:p>
        </w:tc>
        <w:tc>
          <w:tcPr>
            <w:tcW w:w="1509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李明悦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柳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王勇翔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8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李小龙</w:t>
            </w:r>
          </w:p>
        </w:tc>
        <w:tc>
          <w:tcPr>
            <w:tcW w:w="1536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李政轩</w:t>
            </w:r>
          </w:p>
        </w:tc>
        <w:tc>
          <w:tcPr>
            <w:tcW w:w="1509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刘东博</w:t>
            </w:r>
          </w:p>
        </w:tc>
        <w:tc>
          <w:tcPr>
            <w:tcW w:w="1509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严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何斌豪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8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毅</w:t>
            </w:r>
          </w:p>
        </w:tc>
        <w:tc>
          <w:tcPr>
            <w:tcW w:w="1536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严宇龙</w:t>
            </w:r>
          </w:p>
        </w:tc>
        <w:tc>
          <w:tcPr>
            <w:tcW w:w="1509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杜雅诗</w:t>
            </w:r>
          </w:p>
        </w:tc>
        <w:tc>
          <w:tcPr>
            <w:tcW w:w="1509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吴相毅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魏文豪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向宇婷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8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洋</w:t>
            </w:r>
          </w:p>
        </w:tc>
        <w:tc>
          <w:tcPr>
            <w:tcW w:w="1536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琼</w:t>
            </w:r>
          </w:p>
        </w:tc>
        <w:tc>
          <w:tcPr>
            <w:tcW w:w="1509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陈明鑫</w:t>
            </w:r>
          </w:p>
        </w:tc>
        <w:tc>
          <w:tcPr>
            <w:tcW w:w="1509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艺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敏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李远东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8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王雨阳</w:t>
            </w:r>
          </w:p>
        </w:tc>
        <w:tc>
          <w:tcPr>
            <w:tcW w:w="1536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田泽江</w:t>
            </w:r>
          </w:p>
        </w:tc>
        <w:tc>
          <w:tcPr>
            <w:tcW w:w="1509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李子豪</w:t>
            </w:r>
          </w:p>
        </w:tc>
        <w:tc>
          <w:tcPr>
            <w:tcW w:w="1509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彤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彭欣宇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肖宇航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8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盛智超</w:t>
            </w:r>
          </w:p>
        </w:tc>
        <w:tc>
          <w:tcPr>
            <w:tcW w:w="1536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曹洪利</w:t>
            </w:r>
          </w:p>
        </w:tc>
        <w:tc>
          <w:tcPr>
            <w:tcW w:w="1509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300" w:lineRule="auto"/>
        <w:rPr>
          <w:rFonts w:hint="eastAsia" w:ascii="仿宋_GB2312" w:hAnsi="Calibri" w:eastAsia="仿宋_GB2312" w:cs="Calibri"/>
          <w:b/>
          <w:kern w:val="0"/>
          <w:sz w:val="32"/>
          <w:szCs w:val="32"/>
        </w:rPr>
      </w:pPr>
    </w:p>
    <w:bookmarkEnd w:id="2"/>
    <w:p>
      <w:pPr>
        <w:spacing w:line="300" w:lineRule="auto"/>
        <w:rPr>
          <w:rFonts w:hint="eastAsia" w:ascii="仿宋_GB2312" w:hAnsi="Calibri" w:eastAsia="仿宋_GB2312" w:cs="Calibri"/>
          <w:b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b/>
          <w:kern w:val="0"/>
          <w:sz w:val="32"/>
          <w:szCs w:val="32"/>
        </w:rPr>
        <w:t>城市建设学院团总支（共1</w:t>
      </w:r>
      <w:r>
        <w:rPr>
          <w:rFonts w:hint="eastAsia" w:ascii="仿宋_GB2312" w:hAnsi="Calibri" w:eastAsia="仿宋_GB2312" w:cs="Calibri"/>
          <w:b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Calibri"/>
          <w:b/>
          <w:kern w:val="0"/>
          <w:sz w:val="32"/>
          <w:szCs w:val="32"/>
        </w:rPr>
        <w:t>人）</w:t>
      </w:r>
    </w:p>
    <w:tbl>
      <w:tblPr>
        <w:tblStyle w:val="8"/>
        <w:tblW w:w="9088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536"/>
        <w:gridCol w:w="1509"/>
        <w:gridCol w:w="1509"/>
        <w:gridCol w:w="1510"/>
        <w:gridCol w:w="15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4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原先涛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李舸欣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李慧娟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刘春云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王佳英 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4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静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曾宪子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刘宇杭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曹金文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何佳杰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spacing w:line="300" w:lineRule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</w:tbl>
    <w:p>
      <w:pPr>
        <w:spacing w:line="300" w:lineRule="auto"/>
        <w:rPr>
          <w:rFonts w:hint="eastAsia" w:ascii="仿宋_GB2312" w:hAnsi="Calibri" w:eastAsia="仿宋_GB2312" w:cs="Calibri"/>
          <w:b/>
          <w:kern w:val="0"/>
          <w:sz w:val="32"/>
          <w:szCs w:val="32"/>
          <w:lang w:val="en-US" w:eastAsia="zh-CN"/>
        </w:rPr>
      </w:pPr>
    </w:p>
    <w:p>
      <w:pPr>
        <w:spacing w:line="300" w:lineRule="auto"/>
        <w:rPr>
          <w:rFonts w:hint="eastAsia" w:ascii="仿宋_GB2312" w:hAnsi="Calibri" w:eastAsia="仿宋_GB2312" w:cs="Calibri"/>
          <w:b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b/>
          <w:kern w:val="0"/>
          <w:sz w:val="32"/>
          <w:szCs w:val="32"/>
          <w:lang w:val="en-US" w:eastAsia="zh-CN"/>
        </w:rPr>
        <w:t>外国语</w:t>
      </w:r>
      <w:r>
        <w:rPr>
          <w:rFonts w:hint="eastAsia" w:ascii="仿宋_GB2312" w:hAnsi="Calibri" w:eastAsia="仿宋_GB2312" w:cs="Calibri"/>
          <w:b/>
          <w:kern w:val="0"/>
          <w:sz w:val="32"/>
          <w:szCs w:val="32"/>
        </w:rPr>
        <w:t>学院</w:t>
      </w:r>
      <w:r>
        <w:rPr>
          <w:rFonts w:hint="eastAsia" w:ascii="仿宋_GB2312" w:hAnsi="Calibri" w:eastAsia="仿宋_GB2312" w:cs="Calibri"/>
          <w:b/>
          <w:kern w:val="0"/>
          <w:sz w:val="32"/>
          <w:szCs w:val="32"/>
          <w:lang w:val="en-US" w:eastAsia="zh-CN"/>
        </w:rPr>
        <w:t>团总支</w:t>
      </w:r>
      <w:r>
        <w:rPr>
          <w:rFonts w:hint="eastAsia" w:ascii="仿宋_GB2312" w:hAnsi="Calibri" w:eastAsia="仿宋_GB2312" w:cs="Calibri"/>
          <w:b/>
          <w:kern w:val="0"/>
          <w:sz w:val="32"/>
          <w:szCs w:val="32"/>
        </w:rPr>
        <w:t>（</w:t>
      </w:r>
      <w:r>
        <w:rPr>
          <w:rFonts w:hint="eastAsia" w:ascii="仿宋_GB2312" w:hAnsi="Calibri" w:eastAsia="仿宋_GB2312" w:cs="Calibri"/>
          <w:b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Calibri" w:eastAsia="仿宋_GB2312" w:cs="Calibri"/>
          <w:b/>
          <w:kern w:val="0"/>
          <w:sz w:val="32"/>
          <w:szCs w:val="32"/>
        </w:rPr>
        <w:t>人）</w:t>
      </w:r>
    </w:p>
    <w:tbl>
      <w:tblPr>
        <w:tblStyle w:val="8"/>
        <w:tblW w:w="909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516"/>
        <w:gridCol w:w="1516"/>
        <w:gridCol w:w="1516"/>
        <w:gridCol w:w="1516"/>
        <w:gridCol w:w="15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贺国庆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徐琳珺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文子阳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陈思睿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栾紫涵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宋娅茜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  霄</w:t>
            </w:r>
          </w:p>
        </w:tc>
        <w:tc>
          <w:tcPr>
            <w:tcW w:w="151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bookmarkEnd w:id="3"/>
    </w:tbl>
    <w:p>
      <w:pPr>
        <w:spacing w:line="300" w:lineRule="auto"/>
        <w:rPr>
          <w:rFonts w:hint="eastAsia" w:ascii="仿宋_GB2312" w:hAnsi="Calibri" w:eastAsia="仿宋_GB2312" w:cs="Calibri"/>
          <w:b/>
          <w:kern w:val="0"/>
          <w:sz w:val="32"/>
          <w:szCs w:val="32"/>
          <w:lang w:val="en-US" w:eastAsia="zh-CN"/>
        </w:rPr>
      </w:pPr>
    </w:p>
    <w:p>
      <w:pPr>
        <w:spacing w:line="300" w:lineRule="auto"/>
        <w:rPr>
          <w:rFonts w:hint="eastAsia" w:ascii="仿宋_GB2312" w:hAnsi="Calibri" w:eastAsia="仿宋_GB2312" w:cs="Calibri"/>
          <w:b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b/>
          <w:kern w:val="0"/>
          <w:sz w:val="32"/>
          <w:szCs w:val="32"/>
          <w:lang w:val="en-US" w:eastAsia="zh-CN"/>
        </w:rPr>
        <w:t>艺术与教育</w:t>
      </w:r>
      <w:r>
        <w:rPr>
          <w:rFonts w:hint="eastAsia" w:ascii="仿宋_GB2312" w:hAnsi="Calibri" w:eastAsia="仿宋_GB2312" w:cs="Calibri"/>
          <w:b/>
          <w:kern w:val="0"/>
          <w:sz w:val="32"/>
          <w:szCs w:val="32"/>
        </w:rPr>
        <w:t>学院</w:t>
      </w:r>
      <w:r>
        <w:rPr>
          <w:rFonts w:hint="eastAsia" w:ascii="仿宋_GB2312" w:hAnsi="Calibri" w:eastAsia="仿宋_GB2312" w:cs="Calibri"/>
          <w:b/>
          <w:kern w:val="0"/>
          <w:sz w:val="32"/>
          <w:szCs w:val="32"/>
          <w:lang w:val="en-US" w:eastAsia="zh-CN"/>
        </w:rPr>
        <w:t>团总支</w:t>
      </w:r>
      <w:r>
        <w:rPr>
          <w:rFonts w:hint="eastAsia" w:ascii="仿宋_GB2312" w:hAnsi="Calibri" w:eastAsia="仿宋_GB2312" w:cs="Calibri"/>
          <w:b/>
          <w:kern w:val="0"/>
          <w:sz w:val="32"/>
          <w:szCs w:val="32"/>
        </w:rPr>
        <w:t>（</w:t>
      </w:r>
      <w:r>
        <w:rPr>
          <w:rFonts w:hint="eastAsia" w:ascii="仿宋_GB2312" w:eastAsia="仿宋_GB2312" w:cs="Calibri"/>
          <w:b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Calibri" w:eastAsia="仿宋_GB2312" w:cs="Calibri"/>
          <w:b/>
          <w:kern w:val="0"/>
          <w:sz w:val="32"/>
          <w:szCs w:val="32"/>
        </w:rPr>
        <w:t>人）</w:t>
      </w:r>
    </w:p>
    <w:tbl>
      <w:tblPr>
        <w:tblStyle w:val="8"/>
        <w:tblW w:w="909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516"/>
        <w:gridCol w:w="1516"/>
        <w:gridCol w:w="1516"/>
        <w:gridCol w:w="1516"/>
        <w:gridCol w:w="15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樊胜寒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李素瑶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朱彦霖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鑫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王妍芸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吴思秦</w:t>
            </w:r>
          </w:p>
        </w:tc>
        <w:tc>
          <w:tcPr>
            <w:tcW w:w="151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ind w:left="5120" w:hanging="5120" w:hangingChars="1600"/>
        <w:jc w:val="righ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共青团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荆州</w:t>
      </w:r>
      <w:r>
        <w:rPr>
          <w:rFonts w:hint="eastAsia" w:ascii="仿宋_GB2312" w:hAnsi="仿宋" w:eastAsia="仿宋_GB2312" w:cs="仿宋"/>
          <w:sz w:val="32"/>
          <w:szCs w:val="32"/>
        </w:rPr>
        <w:t>学院委员会</w:t>
      </w:r>
    </w:p>
    <w:p>
      <w:pPr>
        <w:ind w:firstLine="4800" w:firstLineChars="1500"/>
        <w:jc w:val="righ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32"/>
          <w:szCs w:val="32"/>
        </w:rPr>
        <w:t>年10月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79705" cy="1441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- 5 -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35pt;width:14.1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/8SZNEAAAADAQAADwAAAAAAAAABACAAAAAiAAAAZHJzL2Rv&#10;d25yZXYueG1sUEsBAhQAFAAAAAgAh07iQHjXFYIIAgAAAgQAAA4AAAAAAAAAAQAgAAAAIA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- 5 -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RkMTliZTExYmQyNzE0NTJlZTk3OTExZTU5NGIyZDgifQ=="/>
  </w:docVars>
  <w:rsids>
    <w:rsidRoot w:val="000D5419"/>
    <w:rsid w:val="00062A88"/>
    <w:rsid w:val="000711CE"/>
    <w:rsid w:val="000C50FF"/>
    <w:rsid w:val="000C6DF3"/>
    <w:rsid w:val="000D5419"/>
    <w:rsid w:val="00110330"/>
    <w:rsid w:val="001D71E3"/>
    <w:rsid w:val="00232615"/>
    <w:rsid w:val="002D5FA7"/>
    <w:rsid w:val="003419F4"/>
    <w:rsid w:val="00365E17"/>
    <w:rsid w:val="003C1C8F"/>
    <w:rsid w:val="004E1F7F"/>
    <w:rsid w:val="0059234E"/>
    <w:rsid w:val="005E6D0E"/>
    <w:rsid w:val="00661D37"/>
    <w:rsid w:val="00713F24"/>
    <w:rsid w:val="0076577C"/>
    <w:rsid w:val="007B03DF"/>
    <w:rsid w:val="007E1B68"/>
    <w:rsid w:val="00816589"/>
    <w:rsid w:val="008C7269"/>
    <w:rsid w:val="0094485F"/>
    <w:rsid w:val="00975661"/>
    <w:rsid w:val="009D76F9"/>
    <w:rsid w:val="009E4712"/>
    <w:rsid w:val="00A005E0"/>
    <w:rsid w:val="00A91106"/>
    <w:rsid w:val="00B91246"/>
    <w:rsid w:val="00BC788C"/>
    <w:rsid w:val="00C12E89"/>
    <w:rsid w:val="00C940D4"/>
    <w:rsid w:val="00CB1B4C"/>
    <w:rsid w:val="00CC6C09"/>
    <w:rsid w:val="00D56BD6"/>
    <w:rsid w:val="00EE4A71"/>
    <w:rsid w:val="00F72484"/>
    <w:rsid w:val="04E84EEE"/>
    <w:rsid w:val="0D0A0548"/>
    <w:rsid w:val="0E5E1E62"/>
    <w:rsid w:val="139111C3"/>
    <w:rsid w:val="1D3702A1"/>
    <w:rsid w:val="1F242473"/>
    <w:rsid w:val="200A501A"/>
    <w:rsid w:val="221E5B2A"/>
    <w:rsid w:val="247179D2"/>
    <w:rsid w:val="2CE20772"/>
    <w:rsid w:val="2DE35BBE"/>
    <w:rsid w:val="34C97AA4"/>
    <w:rsid w:val="39D00053"/>
    <w:rsid w:val="3D7D7FC7"/>
    <w:rsid w:val="3F312E9D"/>
    <w:rsid w:val="444C5814"/>
    <w:rsid w:val="490928DC"/>
    <w:rsid w:val="4EA76F4D"/>
    <w:rsid w:val="57C92F26"/>
    <w:rsid w:val="606D09F5"/>
    <w:rsid w:val="740C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  <w:rPr>
      <w:rFonts w:ascii="Times New Roman" w:hAnsi="Times New Roman"/>
      <w:szCs w:val="22"/>
    </w:rPr>
  </w:style>
  <w:style w:type="paragraph" w:styleId="3">
    <w:name w:val="Date"/>
    <w:basedOn w:val="1"/>
    <w:next w:val="1"/>
    <w:link w:val="15"/>
    <w:unhideWhenUsed/>
    <w:qFormat/>
    <w:uiPriority w:val="99"/>
    <w:pPr>
      <w:ind w:left="100" w:leftChars="2500"/>
    </w:pPr>
    <w:rPr>
      <w:rFonts w:ascii="Times New Roman" w:hAnsi="Times New Roman"/>
      <w:szCs w:val="22"/>
    </w:rPr>
  </w:style>
  <w:style w:type="paragraph" w:styleId="4">
    <w:name w:val="Balloon Text"/>
    <w:basedOn w:val="1"/>
    <w:link w:val="16"/>
    <w:unhideWhenUsed/>
    <w:qFormat/>
    <w:uiPriority w:val="99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批注文字 字符"/>
    <w:basedOn w:val="10"/>
    <w:link w:val="2"/>
    <w:qFormat/>
    <w:uiPriority w:val="99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15">
    <w:name w:val="日期 字符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16">
    <w:name w:val="批注框文本 字符"/>
    <w:basedOn w:val="10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批注主题 字符"/>
    <w:basedOn w:val="14"/>
    <w:link w:val="7"/>
    <w:qFormat/>
    <w:uiPriority w:val="99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table" w:customStyle="1" w:styleId="18">
    <w:name w:val="Grid Table Light"/>
    <w:basedOn w:val="8"/>
    <w:qFormat/>
    <w:uiPriority w:val="40"/>
    <w:rPr>
      <w:rFonts w:ascii="Times New Roman" w:hAnsi="Times New Roman" w:eastAsia="宋体" w:cs="Times New Roman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9">
    <w:name w:val="Plain Table 1"/>
    <w:basedOn w:val="8"/>
    <w:qFormat/>
    <w:uiPriority w:val="41"/>
    <w:rPr>
      <w:rFonts w:ascii="Times New Roman" w:hAnsi="Times New Roman" w:eastAsia="宋体" w:cs="Times New Roman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FBFB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table" w:customStyle="1" w:styleId="20">
    <w:name w:val="Plain Table 2"/>
    <w:basedOn w:val="8"/>
    <w:qFormat/>
    <w:uiPriority w:val="42"/>
    <w:rPr>
      <w:rFonts w:ascii="Times New Roman" w:hAnsi="Times New Roman" w:eastAsia="宋体" w:cs="Times New Roman"/>
    </w:rPr>
    <w:tblPr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insideH w:val="nil"/>
          <w:insideV w:val="nil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690</Words>
  <Characters>732</Characters>
  <Lines>28</Lines>
  <Paragraphs>8</Paragraphs>
  <TotalTime>18</TotalTime>
  <ScaleCrop>false</ScaleCrop>
  <LinksUpToDate>false</LinksUpToDate>
  <CharactersWithSpaces>990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2021-11-10T14:41:00Z</dcterms:created>
  <dc:creator>Lenovo</dc:creator>
  <cp:lastModifiedBy>鱼哒哒哒哒呀</cp:lastModifiedBy>
  <dcterms:modified xsi:type="dcterms:W3CDTF">2022-10-21T13:22:27Z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142EB9EFB0604DC3869792739DD2C837</vt:lpwstr>
  </property>
</Properties>
</file>